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F06DB7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F06DB7" w:rsidRPr="001554C6" w:rsidRDefault="00F06DB7" w:rsidP="00F06D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Látvány után történő ábrázolás szabadon választott technika alkalmazásával. (tónusos rajz, festmé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1554C6">
        <w:rPr>
          <w:rFonts w:ascii="Times New Roman" w:hAnsi="Times New Roman" w:cs="Times New Roman"/>
          <w:sz w:val="24"/>
          <w:szCs w:val="24"/>
        </w:rPr>
        <w:t>)</w:t>
      </w:r>
    </w:p>
    <w:p w:rsidR="00F06DB7" w:rsidRPr="001554C6" w:rsidRDefault="00F06DB7" w:rsidP="00F06D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Adott beállítás különböző ábrázolási rendszerekben történő feldolgozása, rekonstruálása.</w:t>
      </w:r>
    </w:p>
    <w:p w:rsidR="00F06DB7" w:rsidRPr="001554C6" w:rsidRDefault="00F06DB7" w:rsidP="00F06D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Az építészettörténetből vett példákból egyet kiválasztva, annak az épületnek elemző bemutatása, szöveges és rajzos formában. Az épület makettjének csak rajzban történő elkészítése, különböző ábrázolási rendszerek, metszeti rajzok, magyarázó közlő rajzok felhasználásával.</w:t>
      </w:r>
    </w:p>
    <w:p w:rsidR="00F06DB7" w:rsidRPr="001554C6" w:rsidRDefault="00F06DB7" w:rsidP="00F06D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Adott vagy választott vizuális művészeti témában önállóan gyűjtött képi és szöveges információk</w:t>
      </w:r>
      <w:r w:rsidRPr="001554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felhasználásával</w:t>
      </w:r>
      <w:r w:rsidRPr="00155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részletesebb</w:t>
      </w:r>
      <w:r w:rsidRPr="00155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helyzetfeltáró,</w:t>
      </w:r>
      <w:r w:rsidRPr="00155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elemző,</w:t>
      </w:r>
      <w:r w:rsidRPr="00155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összehasonlító munka készítése</w:t>
      </w:r>
    </w:p>
    <w:p w:rsidR="00F06DB7" w:rsidRPr="001554C6" w:rsidRDefault="00F06DB7" w:rsidP="00F06D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Térbeli</w:t>
      </w:r>
      <w:r w:rsidRPr="001554C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és</w:t>
      </w:r>
      <w:r w:rsidRPr="001554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időbeli</w:t>
      </w:r>
      <w:r w:rsidRPr="001554C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folyamat,</w:t>
      </w:r>
      <w:r w:rsidRPr="001554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történés,</w:t>
      </w:r>
      <w:r w:rsidRPr="001554C6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cselekmények bemutatása több lépésben, szabadon választott eszközök felhasználásával.</w:t>
      </w:r>
    </w:p>
    <w:p w:rsidR="00F06DB7" w:rsidRPr="004953E0" w:rsidRDefault="00F06DB7" w:rsidP="00F06DB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Egy</w:t>
      </w:r>
      <w:r w:rsidRPr="001554C6">
        <w:rPr>
          <w:rFonts w:ascii="Times New Roman" w:hAnsi="Times New Roman" w:cs="Times New Roman"/>
          <w:spacing w:val="1"/>
          <w:sz w:val="24"/>
          <w:szCs w:val="24"/>
        </w:rPr>
        <w:t xml:space="preserve"> adott vagy </w:t>
      </w:r>
      <w:r w:rsidRPr="001554C6">
        <w:rPr>
          <w:rFonts w:ascii="Times New Roman" w:hAnsi="Times New Roman" w:cs="Times New Roman"/>
          <w:sz w:val="24"/>
          <w:szCs w:val="24"/>
        </w:rPr>
        <w:t>választott</w:t>
      </w:r>
      <w:r w:rsidRPr="001554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művészettörténeti</w:t>
      </w:r>
      <w:r w:rsidRPr="001554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korszakra,</w:t>
      </w:r>
      <w:r w:rsidRPr="001554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stílusirányzatra</w:t>
      </w:r>
      <w:r w:rsidRPr="00155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jellemző</w:t>
      </w:r>
      <w:r w:rsidRPr="00155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4C6">
        <w:rPr>
          <w:rFonts w:ascii="Times New Roman" w:hAnsi="Times New Roman" w:cs="Times New Roman"/>
          <w:sz w:val="24"/>
          <w:szCs w:val="24"/>
        </w:rPr>
        <w:t>probléma,</w:t>
      </w:r>
      <w:r w:rsidRPr="001554C6">
        <w:rPr>
          <w:rFonts w:ascii="Times New Roman" w:hAnsi="Times New Roman" w:cs="Times New Roman"/>
          <w:spacing w:val="-5"/>
          <w:sz w:val="24"/>
          <w:szCs w:val="24"/>
        </w:rPr>
        <w:t xml:space="preserve"> műalkotás újraalkotása egy gondolat mentés (parafrázis).</w:t>
      </w:r>
    </w:p>
    <w:p w:rsidR="00F06DB7" w:rsidRDefault="00F06DB7" w:rsidP="00F06DB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7E39">
        <w:rPr>
          <w:rFonts w:ascii="Times New Roman" w:hAnsi="Times New Roman" w:cs="Times New Roman"/>
          <w:sz w:val="24"/>
          <w:szCs w:val="24"/>
        </w:rPr>
        <w:t>Egy ikonikus magyar termék, vizuális bemutatása (ábrázolási rendszerek, különböző típusú magyarázó, közlő rajzok stb.).</w:t>
      </w:r>
    </w:p>
    <w:p w:rsidR="00F06DB7" w:rsidRDefault="00F06DB7" w:rsidP="00F06DB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53E0">
        <w:rPr>
          <w:rFonts w:ascii="Times New Roman" w:hAnsi="Times New Roman" w:cs="Times New Roman"/>
          <w:color w:val="000000"/>
          <w:sz w:val="24"/>
          <w:szCs w:val="24"/>
        </w:rPr>
        <w:t xml:space="preserve">Egy </w:t>
      </w:r>
      <w:proofErr w:type="spellStart"/>
      <w:r w:rsidRPr="004953E0">
        <w:rPr>
          <w:rFonts w:ascii="Times New Roman" w:hAnsi="Times New Roman" w:cs="Times New Roman"/>
          <w:color w:val="000000"/>
          <w:sz w:val="24"/>
          <w:szCs w:val="24"/>
        </w:rPr>
        <w:t>flipbook</w:t>
      </w:r>
      <w:proofErr w:type="spellEnd"/>
      <w:r w:rsidRPr="004953E0">
        <w:rPr>
          <w:rFonts w:ascii="Times New Roman" w:hAnsi="Times New Roman" w:cs="Times New Roman"/>
          <w:color w:val="000000"/>
          <w:sz w:val="24"/>
          <w:szCs w:val="24"/>
        </w:rPr>
        <w:t xml:space="preserve"> készítése megadott vagy szabadon választott témára.</w:t>
      </w:r>
    </w:p>
    <w:p w:rsidR="006C5F03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3F4D6B"/>
    <w:rsid w:val="006C5F03"/>
    <w:rsid w:val="00EA202F"/>
    <w:rsid w:val="00EF66BC"/>
    <w:rsid w:val="00F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2022-01-12T09:02:00Z</dcterms:created>
  <dcterms:modified xsi:type="dcterms:W3CDTF">2022-01-12T09:02:00Z</dcterms:modified>
</cp:coreProperties>
</file>